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1" w:rsidRDefault="006604AA">
      <w:pPr>
        <w:pStyle w:val="Titre1"/>
        <w:tabs>
          <w:tab w:val="left" w:pos="12616"/>
        </w:tabs>
        <w:jc w:val="center"/>
        <w:rPr>
          <w:sz w:val="48"/>
          <w:szCs w:val="48"/>
        </w:rPr>
      </w:pPr>
      <w:r>
        <w:rPr>
          <w:caps/>
          <w:sz w:val="48"/>
          <w:szCs w:val="48"/>
        </w:rPr>
        <w:t xml:space="preserve">Programme </w:t>
      </w:r>
      <w:r>
        <w:rPr>
          <w:sz w:val="48"/>
          <w:szCs w:val="48"/>
        </w:rPr>
        <w:t>du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semestre 2017</w:t>
      </w:r>
      <w:r>
        <w:rPr>
          <w:sz w:val="48"/>
          <w:szCs w:val="48"/>
        </w:rPr>
        <w:tab/>
        <w:t>AMA</w:t>
      </w:r>
    </w:p>
    <w:p w:rsidR="00B41011" w:rsidRDefault="00B41011">
      <w:pPr>
        <w:rPr>
          <w:sz w:val="48"/>
          <w:szCs w:val="48"/>
        </w:rPr>
      </w:pPr>
    </w:p>
    <w:tbl>
      <w:tblPr>
        <w:tblStyle w:val="TableNormal"/>
        <w:tblW w:w="139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2279"/>
        <w:gridCol w:w="2279"/>
        <w:gridCol w:w="2278"/>
        <w:gridCol w:w="2279"/>
        <w:gridCol w:w="2607"/>
      </w:tblGrid>
      <w:tr w:rsidR="00B41011">
        <w:trPr>
          <w:trHeight w:val="52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Janvier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Février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Mars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Avril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Mai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Juin</w:t>
            </w:r>
          </w:p>
        </w:tc>
      </w:tr>
      <w:tr w:rsidR="00B41011">
        <w:trPr>
          <w:trHeight w:val="510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12</w:t>
            </w:r>
          </w:p>
        </w:tc>
      </w:tr>
      <w:tr w:rsidR="00B41011">
        <w:trPr>
          <w:trHeight w:val="2530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ind w:left="708"/>
              <w:jc w:val="center"/>
            </w:pPr>
          </w:p>
          <w:p w:rsidR="00B41011" w:rsidRDefault="006604AA">
            <w:pPr>
              <w:jc w:val="center"/>
            </w:pPr>
            <w:r>
              <w:t xml:space="preserve">Photos de </w:t>
            </w:r>
          </w:p>
          <w:p w:rsidR="00B41011" w:rsidRDefault="006604AA">
            <w:pPr>
              <w:jc w:val="center"/>
            </w:pPr>
            <w:r>
              <w:t>l’année 2016</w:t>
            </w:r>
          </w:p>
          <w:p w:rsidR="00B41011" w:rsidRDefault="006604AA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Gilles Poulet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</w:pPr>
          </w:p>
          <w:p w:rsidR="00B41011" w:rsidRDefault="006604AA">
            <w:pPr>
              <w:jc w:val="center"/>
            </w:pPr>
            <w:r>
              <w:t xml:space="preserve">Gâteau des rois </w:t>
            </w:r>
          </w:p>
          <w:p w:rsidR="00B41011" w:rsidRDefault="006604AA">
            <w:pPr>
              <w:jc w:val="center"/>
            </w:pPr>
            <w:r>
              <w:t>offert par l’AMA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</w:pPr>
          </w:p>
          <w:p w:rsidR="00B41011" w:rsidRDefault="006604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Assemblée </w:t>
            </w:r>
          </w:p>
          <w:p w:rsidR="00B41011" w:rsidRDefault="006604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Générale</w:t>
            </w:r>
          </w:p>
          <w:p w:rsidR="00B41011" w:rsidRDefault="006604AA">
            <w:pPr>
              <w:jc w:val="center"/>
            </w:pPr>
            <w:r>
              <w:t xml:space="preserve">Présence </w:t>
            </w:r>
          </w:p>
          <w:p w:rsidR="00B41011" w:rsidRDefault="006604AA">
            <w:pPr>
              <w:jc w:val="center"/>
            </w:pPr>
            <w:r>
              <w:t>Indispensable</w:t>
            </w:r>
          </w:p>
          <w:p w:rsidR="00B41011" w:rsidRDefault="006604AA">
            <w:pPr>
              <w:jc w:val="center"/>
            </w:pPr>
            <w:r>
              <w:t>ou</w:t>
            </w:r>
          </w:p>
          <w:p w:rsidR="00B41011" w:rsidRDefault="006604AA">
            <w:pPr>
              <w:jc w:val="center"/>
            </w:pPr>
            <w:r>
              <w:t>procuration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Microscopie</w:t>
            </w:r>
          </w:p>
          <w:p w:rsidR="00B41011" w:rsidRDefault="006604AA">
            <w:pPr>
              <w:jc w:val="center"/>
            </w:pPr>
            <w:r>
              <w:t>Les enquêtes mycologiques</w:t>
            </w:r>
          </w:p>
          <w:p w:rsidR="00B41011" w:rsidRDefault="00B41011">
            <w:pPr>
              <w:jc w:val="center"/>
            </w:pPr>
          </w:p>
          <w:p w:rsidR="00B41011" w:rsidRDefault="006604AA">
            <w:pPr>
              <w:jc w:val="center"/>
            </w:pPr>
            <w:r>
              <w:t>Travail au microscope</w:t>
            </w: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t>Assisté de la caméra</w:t>
            </w: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>Didier et Gilles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t xml:space="preserve">Le genre </w:t>
            </w:r>
            <w:proofErr w:type="spellStart"/>
            <w:r>
              <w:t>Pluteus</w:t>
            </w:r>
            <w:proofErr w:type="spellEnd"/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 xml:space="preserve">Didier </w:t>
            </w:r>
            <w:proofErr w:type="spellStart"/>
            <w:r>
              <w:rPr>
                <w:b/>
                <w:bCs/>
              </w:rPr>
              <w:t>Borgarino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t>100 cortinaires remarquables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Alain et Magali</w:t>
            </w: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>Paul-</w:t>
            </w:r>
            <w:proofErr w:type="spellStart"/>
            <w:r>
              <w:rPr>
                <w:b/>
                <w:bCs/>
              </w:rPr>
              <w:t>Charret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t>Les pholiotes</w:t>
            </w:r>
          </w:p>
          <w:p w:rsidR="00B41011" w:rsidRDefault="006604AA">
            <w:pPr>
              <w:jc w:val="center"/>
            </w:pPr>
            <w:r>
              <w:t>en folie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Richard Petetin</w:t>
            </w:r>
          </w:p>
        </w:tc>
      </w:tr>
      <w:tr w:rsidR="00B41011">
        <w:trPr>
          <w:trHeight w:val="524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23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27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24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29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pStyle w:val="Titre1"/>
              <w:jc w:val="center"/>
            </w:pPr>
            <w:r>
              <w:t>Lundi 19</w:t>
            </w:r>
          </w:p>
        </w:tc>
      </w:tr>
      <w:tr w:rsidR="00B41011">
        <w:trPr>
          <w:trHeight w:val="3650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</w:pPr>
          </w:p>
          <w:p w:rsidR="00B41011" w:rsidRDefault="006604AA">
            <w:pPr>
              <w:jc w:val="center"/>
            </w:pPr>
            <w:r>
              <w:t xml:space="preserve">Photos de </w:t>
            </w:r>
          </w:p>
          <w:p w:rsidR="00B41011" w:rsidRDefault="006604AA">
            <w:pPr>
              <w:jc w:val="center"/>
            </w:pPr>
            <w:r>
              <w:t>l’année 2016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 xml:space="preserve">Didier </w:t>
            </w:r>
            <w:proofErr w:type="spellStart"/>
            <w:r>
              <w:rPr>
                <w:b/>
                <w:bCs/>
              </w:rPr>
              <w:t>Borgarino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</w:pPr>
          </w:p>
          <w:p w:rsidR="00B41011" w:rsidRDefault="006604AA">
            <w:pPr>
              <w:jc w:val="center"/>
            </w:pPr>
            <w:r>
              <w:t>Les Lactaires</w:t>
            </w:r>
          </w:p>
          <w:p w:rsidR="00DD585B" w:rsidRDefault="00DD585B">
            <w:pPr>
              <w:jc w:val="center"/>
            </w:pPr>
            <w:r>
              <w:t>(1</w:t>
            </w:r>
            <w:r w:rsidRPr="00DD585B">
              <w:rPr>
                <w:vertAlign w:val="superscript"/>
              </w:rPr>
              <w:t>ère</w:t>
            </w:r>
            <w:r>
              <w:t xml:space="preserve"> Partie)</w:t>
            </w:r>
          </w:p>
          <w:p w:rsidR="00B41011" w:rsidRDefault="00B41011">
            <w:pPr>
              <w:jc w:val="center"/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>Gilles Poulet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t>Les plantes toxiques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Jean Claude </w:t>
            </w:r>
            <w:proofErr w:type="spellStart"/>
            <w:r>
              <w:rPr>
                <w:b/>
                <w:bCs/>
              </w:rPr>
              <w:t>Decugis</w:t>
            </w:r>
            <w:proofErr w:type="spellEnd"/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soirée conviviale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t>Les orchidées sauvages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 xml:space="preserve">Jean Claude </w:t>
            </w:r>
            <w:proofErr w:type="spellStart"/>
            <w:r>
              <w:rPr>
                <w:b/>
                <w:bCs/>
              </w:rPr>
              <w:t>Decugis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B41011">
            <w:pPr>
              <w:jc w:val="center"/>
              <w:rPr>
                <w:b/>
                <w:bCs/>
              </w:rPr>
            </w:pPr>
          </w:p>
          <w:p w:rsidR="00DD585B" w:rsidRDefault="00DD585B" w:rsidP="00DD585B">
            <w:pPr>
              <w:jc w:val="center"/>
            </w:pPr>
            <w:r>
              <w:t>Les Lactaires</w:t>
            </w:r>
          </w:p>
          <w:p w:rsidR="00DD585B" w:rsidRDefault="00DD585B" w:rsidP="00DD585B">
            <w:pPr>
              <w:jc w:val="center"/>
            </w:pPr>
            <w:r>
              <w:t>(2</w:t>
            </w:r>
            <w:r w:rsidRPr="00DD585B">
              <w:rPr>
                <w:vertAlign w:val="superscript"/>
              </w:rPr>
              <w:t>ème</w:t>
            </w:r>
            <w:r>
              <w:t xml:space="preserve"> Partie)</w:t>
            </w:r>
          </w:p>
          <w:p w:rsidR="00DD585B" w:rsidRDefault="00DD585B" w:rsidP="00DD585B">
            <w:pPr>
              <w:jc w:val="center"/>
            </w:pPr>
          </w:p>
          <w:p w:rsidR="00DD585B" w:rsidRDefault="00DD585B" w:rsidP="00DD585B">
            <w:pPr>
              <w:jc w:val="center"/>
              <w:rPr>
                <w:b/>
                <w:bCs/>
              </w:rPr>
            </w:pPr>
          </w:p>
          <w:p w:rsidR="00B41011" w:rsidRDefault="00DD585B" w:rsidP="00DD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Gilles Poulet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Projection</w:t>
            </w:r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 photos des adhérents</w:t>
            </w:r>
            <w:r w:rsidR="00DD585B">
              <w:rPr>
                <w:b/>
                <w:bCs/>
              </w:rPr>
              <w:t xml:space="preserve">, dont René </w:t>
            </w:r>
            <w:proofErr w:type="spellStart"/>
            <w:r w:rsidR="00DD585B">
              <w:rPr>
                <w:b/>
                <w:bCs/>
              </w:rPr>
              <w:t>Beillieu</w:t>
            </w:r>
            <w:proofErr w:type="spellEnd"/>
          </w:p>
          <w:p w:rsidR="00B41011" w:rsidRDefault="006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 tous ceux qui souhaitent présenter quelques photos </w:t>
            </w:r>
          </w:p>
          <w:p w:rsidR="00B41011" w:rsidRDefault="00B41011">
            <w:pPr>
              <w:jc w:val="center"/>
              <w:rPr>
                <w:b/>
                <w:bCs/>
              </w:rPr>
            </w:pPr>
          </w:p>
          <w:p w:rsidR="00B41011" w:rsidRDefault="006604AA">
            <w:pPr>
              <w:jc w:val="center"/>
            </w:pPr>
            <w:r>
              <w:t>Questions diverses concernant les logiciels de traitement d’image ou autres, la microscopie, …</w:t>
            </w:r>
          </w:p>
          <w:p w:rsidR="00B41011" w:rsidRDefault="006604AA">
            <w:pPr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soirée conviviale</w:t>
            </w:r>
          </w:p>
        </w:tc>
        <w:bookmarkStart w:id="0" w:name="_GoBack"/>
        <w:bookmarkEnd w:id="0"/>
      </w:tr>
    </w:tbl>
    <w:p w:rsidR="00B41011" w:rsidRDefault="00B41011">
      <w:pPr>
        <w:pStyle w:val="Normal1"/>
      </w:pPr>
    </w:p>
    <w:sectPr w:rsidR="00B41011" w:rsidSect="00D31CA7">
      <w:headerReference w:type="default" r:id="rId7"/>
      <w:footerReference w:type="default" r:id="rId8"/>
      <w:pgSz w:w="16834" w:h="11904" w:orient="landscape"/>
      <w:pgMar w:top="284" w:right="1417" w:bottom="4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E5" w:rsidRDefault="00E332E5">
      <w:r>
        <w:separator/>
      </w:r>
    </w:p>
  </w:endnote>
  <w:endnote w:type="continuationSeparator" w:id="0">
    <w:p w:rsidR="00E332E5" w:rsidRDefault="00E3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1" w:rsidRDefault="00B41011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E5" w:rsidRDefault="00E332E5">
      <w:r>
        <w:separator/>
      </w:r>
    </w:p>
  </w:footnote>
  <w:footnote w:type="continuationSeparator" w:id="0">
    <w:p w:rsidR="00E332E5" w:rsidRDefault="00E3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1" w:rsidRDefault="00B410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1011"/>
    <w:rsid w:val="006604AA"/>
    <w:rsid w:val="00B41011"/>
    <w:rsid w:val="00CC50F0"/>
    <w:rsid w:val="00D31CA7"/>
    <w:rsid w:val="00DD585B"/>
    <w:rsid w:val="00E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spacing w:before="240" w:after="60"/>
      <w:outlineLvl w:val="0"/>
    </w:pPr>
    <w:rPr>
      <w:rFonts w:ascii="Helvetica" w:hAnsi="Helvetica" w:cs="Arial Unicode MS"/>
      <w:b/>
      <w:bCs/>
      <w:color w:val="000000"/>
      <w:kern w:val="32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1">
    <w:name w:val="Normal 1"/>
    <w:rPr>
      <w:rFonts w:ascii="Times" w:eastAsia="Times" w:hAnsi="Times" w:cs="Times"/>
      <w:color w:val="000000"/>
      <w:sz w:val="48"/>
      <w:szCs w:val="4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spacing w:before="240" w:after="60"/>
      <w:outlineLvl w:val="0"/>
    </w:pPr>
    <w:rPr>
      <w:rFonts w:ascii="Helvetica" w:hAnsi="Helvetica" w:cs="Arial Unicode MS"/>
      <w:b/>
      <w:bCs/>
      <w:color w:val="000000"/>
      <w:kern w:val="32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1">
    <w:name w:val="Normal 1"/>
    <w:rPr>
      <w:rFonts w:ascii="Times" w:eastAsia="Times" w:hAnsi="Times" w:cs="Times"/>
      <w:color w:val="000000"/>
      <w:sz w:val="48"/>
      <w:szCs w:val="4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Programme du 1er semestre 2017	AMA</vt:lpstr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Petetin</dc:creator>
  <cp:lastModifiedBy>Richard PETETIN</cp:lastModifiedBy>
  <cp:revision>2</cp:revision>
  <dcterms:created xsi:type="dcterms:W3CDTF">2017-04-06T12:03:00Z</dcterms:created>
  <dcterms:modified xsi:type="dcterms:W3CDTF">2017-04-06T12:03:00Z</dcterms:modified>
</cp:coreProperties>
</file>